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D2272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7C3E194-FF9D-4FA2-AF57-AD10536D9FCF}"/>
          <w:text/>
        </w:sdtPr>
        <w:sdtContent>
          <w:r>
            <w:t xml:space="preserve"> № В-8.3.15 «Канцелярские товары»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7C3E194-FF9D-4FA2-AF57-AD10536D9FCF}"/>
          <w:text/>
        </w:sdtPr>
        <w:sdtContent>
          <w:r w:rsidR="00D2272C">
            <w:t xml:space="preserve"> В-8.3.15</w:t>
          </w:r>
          <w:proofErr w:type="gramStart"/>
          <w:r w:rsidR="00D2272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D9713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7C3E194-FF9D-4FA2-AF57-AD10536D9FCF}"/>
          <w:text/>
        </w:sdtPr>
        <w:sdtContent>
          <w:r w:rsidR="00D2272C">
            <w:rPr>
              <w:iCs/>
              <w:color w:val="000000"/>
              <w:sz w:val="24"/>
            </w:rPr>
            <w:t xml:space="preserve">01.10.2014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D2272C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97139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7C3E194-FF9D-4FA2-AF57-AD10536D9FCF}"/>
                <w:text/>
              </w:sdtPr>
              <w:sdtContent>
                <w:r w:rsidR="00D2272C">
                  <w:rPr>
                    <w:b/>
                    <w:sz w:val="24"/>
                    <w:szCs w:val="24"/>
                  </w:rPr>
                  <w:t xml:space="preserve"> № В-8.3.15 «Канцелярские товары»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7C3E194-FF9D-4FA2-AF57-AD10536D9FCF}"/>
          <w:text/>
        </w:sdtPr>
        <w:sdtContent>
          <w:r w:rsidR="00D2272C">
            <w:rPr>
              <w:sz w:val="24"/>
              <w:szCs w:val="24"/>
            </w:rPr>
            <w:t xml:space="preserve"> № В-8.3.15 «Канцелярские товары»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7C3E194-FF9D-4FA2-AF57-AD10536D9FCF}"/>
          <w:text/>
        </w:sdtPr>
        <w:sdtContent>
          <w:r w:rsidR="00D2272C">
            <w:rPr>
              <w:iCs/>
              <w:color w:val="000000"/>
              <w:sz w:val="24"/>
              <w:szCs w:val="24"/>
            </w:rPr>
            <w:t xml:space="preserve">24.09.2014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</w:t>
      </w:r>
      <w:r w:rsidR="00D2272C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753A02" w:rsidRPr="00753A02">
        <w:rPr>
          <w:sz w:val="24"/>
          <w:szCs w:val="24"/>
        </w:rPr>
        <w:t>Участник</w:t>
      </w:r>
      <w:r w:rsidR="00D2272C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97139" w:rsidRDefault="00404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24.09.2014 Время 16:16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7139" w:rsidRDefault="00404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7139" w:rsidRDefault="00404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D2272C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7C3E194-FF9D-4FA2-AF57-AD10536D9FCF}"/>
          <w:text/>
        </w:sdtPr>
        <w:sdtContent>
          <w:r w:rsidR="00D2272C">
            <w:rPr>
              <w:sz w:val="24"/>
              <w:szCs w:val="24"/>
            </w:rPr>
            <w:t xml:space="preserve"> № В-8.3.15 «Канцелярские товары»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7C3E194-FF9D-4FA2-AF57-AD10536D9FCF}"/>
          <w:text/>
        </w:sdtPr>
        <w:sdtEndPr>
          <w:rPr>
            <w:b/>
          </w:rPr>
        </w:sdtEndPr>
        <w:sdtContent>
          <w:r w:rsidR="00D2272C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D2272C" w:rsidRPr="00D2272C" w:rsidRDefault="00D2272C" w:rsidP="00D2272C">
      <w:pPr>
        <w:pStyle w:val="a7"/>
        <w:numPr>
          <w:ilvl w:val="0"/>
          <w:numId w:val="1"/>
        </w:numPr>
        <w:rPr>
          <w:sz w:val="24"/>
          <w:szCs w:val="24"/>
        </w:rPr>
      </w:pPr>
      <w:r w:rsidRPr="00D2272C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«Транснефть» и Организаций системы «Транснефть» на ЗАО «Биржа «Санкт-Петербург».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2272C" w:rsidRDefault="00D2272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2272C" w:rsidRDefault="00D2272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2272C" w:rsidRDefault="00D2272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2272C" w:rsidRDefault="00D2272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2272C" w:rsidRDefault="00D2272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2272C" w:rsidRDefault="00D2272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2272C" w:rsidRDefault="00D2272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2272C" w:rsidRDefault="00D2272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404D93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404D9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971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971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4D9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02BF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04D93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2272C"/>
    <w:rsid w:val="00D37757"/>
    <w:rsid w:val="00D42929"/>
    <w:rsid w:val="00D56192"/>
    <w:rsid w:val="00D7459B"/>
    <w:rsid w:val="00D86A78"/>
    <w:rsid w:val="00D87790"/>
    <w:rsid w:val="00D94F44"/>
    <w:rsid w:val="00D97139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2587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E258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 № В-8.3.15 «Канцелярские товары»</LotDesctiption>
    <SubNumber> В-8.3.15/Д</SubNumber>
    <SessionStartTime>01.10.2014 г. 14:00 </SessionStartTime>
    <SessionEndTime>17:00</SessionEndTime>
    <SessionEnd>24.09.2014 г. 17:00 </SessionEnd>
  </LotInfo>
  <Company>
    <Date>2 октября 2014 г.</Date>
  </Company>
  <Request>
    <Name>Участник №1
Дата подачи: 24.09.2014
Время 16:16 мск</Name>
    <Money>100000,00</Money>
    <RequestDate>2014-09-24T16:16:31.057</RequestDate>
    <RequestNumber>4756</RequestNumber>
  </Request>
</root>
</file>

<file path=customXml/itemProps1.xml><?xml version="1.0" encoding="utf-8"?>
<ds:datastoreItem xmlns:ds="http://schemas.openxmlformats.org/officeDocument/2006/customXml" ds:itemID="{37C3E194-FF9D-4FA2-AF57-AD10536D9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2014-10-02T10:35:00Z</dcterms:created>
  <dcterms:modified xsi:type="dcterms:W3CDTF">2014-10-02T10:35:00Z</dcterms:modified>
</cp:coreProperties>
</file>